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918" w:rsidRPr="00A9506F" w:rsidRDefault="00A97918" w:rsidP="00A979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A9506F">
        <w:rPr>
          <w:rFonts w:ascii="Times New Roman" w:hAnsi="Times New Roman"/>
          <w:sz w:val="20"/>
          <w:szCs w:val="20"/>
          <w:u w:val="single"/>
          <w:lang w:eastAsia="ru-RU"/>
        </w:rPr>
        <w:t>ПОСЛЕДУЮЩЕЕ ДОНЕСЕНИЕ</w:t>
      </w:r>
    </w:p>
    <w:tbl>
      <w:tblPr>
        <w:tblW w:w="9905" w:type="dxa"/>
        <w:tblLayout w:type="fixed"/>
        <w:tblLook w:val="0000" w:firstRow="0" w:lastRow="0" w:firstColumn="0" w:lastColumn="0" w:noHBand="0" w:noVBand="0"/>
      </w:tblPr>
      <w:tblGrid>
        <w:gridCol w:w="1384"/>
        <w:gridCol w:w="1484"/>
        <w:gridCol w:w="5320"/>
        <w:gridCol w:w="1717"/>
      </w:tblGrid>
      <w:tr w:rsidR="00A97918" w:rsidRPr="00525E57" w:rsidTr="005374A4">
        <w:tblPrEx>
          <w:tblCellMar>
            <w:top w:w="0" w:type="dxa"/>
            <w:bottom w:w="0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7918" w:rsidRPr="00525E57" w:rsidRDefault="00A97918" w:rsidP="00537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5F5B">
              <w:rPr>
                <w:rFonts w:ascii="Times New Roman" w:hAnsi="Times New Roman"/>
                <w:sz w:val="20"/>
                <w:szCs w:val="20"/>
                <w:lang w:val="en-US" w:eastAsia="ru-RU"/>
              </w:rPr>
              <w:t>AS-350B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7918" w:rsidRPr="00F43351" w:rsidRDefault="00A97918" w:rsidP="00537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5F5B">
              <w:rPr>
                <w:rFonts w:ascii="Times New Roman" w:hAnsi="Times New Roman"/>
                <w:sz w:val="20"/>
                <w:szCs w:val="20"/>
                <w:lang w:val="en-US" w:eastAsia="ru-RU"/>
              </w:rPr>
              <w:t>RA-</w:t>
            </w:r>
            <w:r w:rsidRPr="006B5F5B">
              <w:rPr>
                <w:rFonts w:ascii="Times New Roman" w:hAnsi="Times New Roman"/>
                <w:sz w:val="20"/>
                <w:szCs w:val="20"/>
                <w:lang w:eastAsia="ru-RU"/>
              </w:rPr>
              <w:t>07259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7918" w:rsidRPr="00525E57" w:rsidRDefault="00A97918" w:rsidP="00537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5F5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Р-Н Н.П. ОЛЬХОВКА (ПРИОЗЁРСКИЙ РАЙОН, ЛЕНИНГРАДСКОЙ </w:t>
            </w:r>
            <w:proofErr w:type="gramStart"/>
            <w:r w:rsidRPr="006B5F5B">
              <w:rPr>
                <w:rFonts w:ascii="Times New Roman" w:hAnsi="Times New Roman"/>
                <w:sz w:val="20"/>
                <w:szCs w:val="20"/>
                <w:lang w:eastAsia="ru-RU"/>
              </w:rPr>
              <w:t>ОБЛ</w:t>
            </w:r>
            <w:proofErr w:type="gramEnd"/>
            <w:r w:rsidRPr="006B5F5B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7918" w:rsidRPr="00D07F2E" w:rsidRDefault="00A97918" w:rsidP="00537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5F5B">
              <w:rPr>
                <w:rFonts w:ascii="Times New Roman" w:hAnsi="Times New Roman"/>
                <w:sz w:val="20"/>
                <w:szCs w:val="20"/>
                <w:lang w:eastAsia="ru-RU"/>
              </w:rPr>
              <w:t>КАТ.-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406</w:t>
            </w:r>
          </w:p>
        </w:tc>
      </w:tr>
    </w:tbl>
    <w:p w:rsidR="00A97918" w:rsidRDefault="00A97918" w:rsidP="00A97918">
      <w:pPr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  <w:lang w:eastAsia="ru-RU"/>
        </w:rPr>
      </w:pPr>
    </w:p>
    <w:p w:rsidR="00A97918" w:rsidRPr="00B43DFE" w:rsidRDefault="00A97918" w:rsidP="00A97918">
      <w:pPr>
        <w:spacing w:after="0" w:line="240" w:lineRule="auto"/>
        <w:ind w:firstLine="142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bookmarkStart w:id="0" w:name="_GoBack"/>
      <w:r w:rsidRPr="00B43DFE">
        <w:rPr>
          <w:rFonts w:ascii="Times New Roman" w:hAnsi="Times New Roman"/>
          <w:b/>
          <w:color w:val="000000"/>
          <w:sz w:val="20"/>
          <w:szCs w:val="20"/>
          <w:lang w:eastAsia="ru-RU"/>
        </w:rPr>
        <w:t xml:space="preserve">ПОСЛЕДУЮЩЕЕ ДОНЕСЕНИЕ ОБ АП С ВЕРТОЛЕТОМ </w:t>
      </w:r>
      <w:r w:rsidRPr="00B43DFE">
        <w:rPr>
          <w:rFonts w:ascii="Times New Roman" w:hAnsi="Times New Roman"/>
          <w:b/>
          <w:color w:val="000000"/>
          <w:sz w:val="20"/>
          <w:szCs w:val="20"/>
          <w:lang w:val="en-US"/>
        </w:rPr>
        <w:t>EUROCOPTER</w:t>
      </w:r>
      <w:r w:rsidRPr="00B43DFE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Pr="00B43DFE">
        <w:rPr>
          <w:rFonts w:ascii="Times New Roman" w:hAnsi="Times New Roman"/>
          <w:b/>
          <w:color w:val="000000"/>
          <w:sz w:val="20"/>
          <w:szCs w:val="20"/>
          <w:lang w:val="en-US"/>
        </w:rPr>
        <w:t>AS</w:t>
      </w:r>
      <w:r w:rsidRPr="00B43DFE">
        <w:rPr>
          <w:rFonts w:ascii="Times New Roman" w:hAnsi="Times New Roman"/>
          <w:b/>
          <w:color w:val="000000"/>
          <w:sz w:val="20"/>
          <w:szCs w:val="20"/>
        </w:rPr>
        <w:t>-350</w:t>
      </w:r>
      <w:r w:rsidRPr="00B43DFE">
        <w:rPr>
          <w:rFonts w:ascii="Times New Roman" w:hAnsi="Times New Roman"/>
          <w:b/>
          <w:color w:val="000000"/>
          <w:sz w:val="20"/>
          <w:szCs w:val="20"/>
          <w:lang w:val="en-US"/>
        </w:rPr>
        <w:t>B</w:t>
      </w:r>
      <w:r w:rsidRPr="00B43DFE">
        <w:rPr>
          <w:rFonts w:ascii="Times New Roman" w:hAnsi="Times New Roman"/>
          <w:b/>
          <w:color w:val="000000"/>
          <w:sz w:val="20"/>
          <w:szCs w:val="20"/>
        </w:rPr>
        <w:t>3</w:t>
      </w:r>
      <w:r>
        <w:rPr>
          <w:rFonts w:ascii="Times New Roman" w:hAnsi="Times New Roman"/>
          <w:b/>
          <w:sz w:val="20"/>
          <w:szCs w:val="20"/>
          <w:lang w:eastAsia="ru-RU"/>
        </w:rPr>
        <w:t xml:space="preserve"> </w:t>
      </w:r>
      <w:r w:rsidRPr="00B43DFE">
        <w:rPr>
          <w:rFonts w:ascii="Times New Roman" w:hAnsi="Times New Roman"/>
          <w:b/>
          <w:color w:val="000000"/>
          <w:sz w:val="20"/>
          <w:szCs w:val="20"/>
          <w:lang w:val="en-US"/>
        </w:rPr>
        <w:t>RA</w:t>
      </w:r>
      <w:r w:rsidRPr="00B43DFE">
        <w:rPr>
          <w:rFonts w:ascii="Times New Roman" w:hAnsi="Times New Roman"/>
          <w:b/>
          <w:color w:val="000000"/>
          <w:sz w:val="20"/>
          <w:szCs w:val="20"/>
        </w:rPr>
        <w:t>-07259</w:t>
      </w:r>
      <w:bookmarkEnd w:id="0"/>
    </w:p>
    <w:p w:rsidR="00A97918" w:rsidRPr="00B43DFE" w:rsidRDefault="00A97918" w:rsidP="00A97918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B43DFE">
        <w:rPr>
          <w:rFonts w:ascii="Times New Roman" w:hAnsi="Times New Roman"/>
          <w:b/>
          <w:color w:val="000000"/>
          <w:sz w:val="20"/>
          <w:szCs w:val="20"/>
          <w:lang w:eastAsia="ru-RU"/>
        </w:rPr>
        <w:t xml:space="preserve">ДАТА, ВРЕМЯ СОБЫТИЯ (МЕСТНОЕ И </w:t>
      </w:r>
      <w:r w:rsidRPr="00B43DFE">
        <w:rPr>
          <w:rFonts w:ascii="Times New Roman" w:hAnsi="Times New Roman"/>
          <w:b/>
          <w:color w:val="000000"/>
          <w:sz w:val="20"/>
          <w:szCs w:val="20"/>
          <w:lang w:val="en-US"/>
        </w:rPr>
        <w:t>UTC</w:t>
      </w:r>
      <w:r w:rsidRPr="00B43DFE">
        <w:rPr>
          <w:rFonts w:ascii="Times New Roman" w:hAnsi="Times New Roman"/>
          <w:b/>
          <w:color w:val="000000"/>
          <w:sz w:val="20"/>
          <w:szCs w:val="20"/>
        </w:rPr>
        <w:t>)</w:t>
      </w:r>
      <w:r w:rsidRPr="00B43DFE">
        <w:rPr>
          <w:rFonts w:ascii="Times New Roman" w:hAnsi="Times New Roman"/>
          <w:b/>
          <w:color w:val="000000"/>
          <w:sz w:val="20"/>
          <w:szCs w:val="20"/>
          <w:lang w:eastAsia="ru-RU"/>
        </w:rPr>
        <w:t>:</w:t>
      </w: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14.05.2016, ОКОЛО 09Ч03МИН (06 Ч 03МИН </w:t>
      </w:r>
      <w:r w:rsidRPr="00B43DFE">
        <w:rPr>
          <w:rFonts w:ascii="Times New Roman" w:hAnsi="Times New Roman"/>
          <w:color w:val="000000"/>
          <w:sz w:val="20"/>
          <w:szCs w:val="20"/>
          <w:lang w:val="en-US"/>
        </w:rPr>
        <w:t>UTC</w:t>
      </w:r>
      <w:r w:rsidRPr="00B43DFE">
        <w:rPr>
          <w:rFonts w:ascii="Times New Roman" w:hAnsi="Times New Roman"/>
          <w:color w:val="000000"/>
          <w:sz w:val="20"/>
          <w:szCs w:val="20"/>
        </w:rPr>
        <w:t>)</w:t>
      </w: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>, ДЕНЬ</w:t>
      </w:r>
    </w:p>
    <w:p w:rsidR="00A97918" w:rsidRPr="00B43DFE" w:rsidRDefault="00A97918" w:rsidP="00A97918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B43DFE">
        <w:rPr>
          <w:rFonts w:ascii="Times New Roman" w:hAnsi="Times New Roman"/>
          <w:b/>
          <w:color w:val="000000"/>
          <w:sz w:val="20"/>
          <w:szCs w:val="20"/>
          <w:lang w:eastAsia="ru-RU"/>
        </w:rPr>
        <w:t>МЕСТО СОБЫТИЯ:</w:t>
      </w: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РФ, ЛЕНИНГРАДСКАЯ ОБЛ., ПРИОЗЕРСКИЙ РАЙОН,</w:t>
      </w:r>
    </w:p>
    <w:p w:rsidR="00A97918" w:rsidRPr="00B43DFE" w:rsidRDefault="00A97918" w:rsidP="00A97918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>Н</w:t>
      </w:r>
      <w:proofErr w:type="gramStart"/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.</w:t>
      </w:r>
      <w:proofErr w:type="gramEnd"/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П. ОЛЬХОВКА</w:t>
      </w:r>
    </w:p>
    <w:p w:rsidR="00A97918" w:rsidRPr="00B43DFE" w:rsidRDefault="00A97918" w:rsidP="00A97918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B43DFE">
        <w:rPr>
          <w:rFonts w:ascii="Times New Roman" w:hAnsi="Times New Roman"/>
          <w:b/>
          <w:color w:val="000000"/>
          <w:sz w:val="20"/>
          <w:szCs w:val="20"/>
          <w:lang w:eastAsia="ru-RU"/>
        </w:rPr>
        <w:t>ВИД СОБЫТИЯ:</w:t>
      </w: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КАТАСТРОФА</w:t>
      </w:r>
    </w:p>
    <w:p w:rsidR="00A97918" w:rsidRPr="00B43DFE" w:rsidRDefault="00A97918" w:rsidP="00A97918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val="en-US" w:eastAsia="ru-RU"/>
        </w:rPr>
      </w:pPr>
      <w:r w:rsidRPr="00B43DFE">
        <w:rPr>
          <w:rFonts w:ascii="Times New Roman" w:hAnsi="Times New Roman"/>
          <w:b/>
          <w:color w:val="000000"/>
          <w:sz w:val="20"/>
          <w:szCs w:val="20"/>
          <w:lang w:eastAsia="ru-RU"/>
        </w:rPr>
        <w:t>ТИП</w:t>
      </w:r>
      <w:r w:rsidRPr="00B43DFE">
        <w:rPr>
          <w:rFonts w:ascii="Times New Roman" w:hAnsi="Times New Roman"/>
          <w:b/>
          <w:color w:val="000000"/>
          <w:sz w:val="20"/>
          <w:szCs w:val="20"/>
          <w:lang w:val="en-US" w:eastAsia="ru-RU"/>
        </w:rPr>
        <w:t xml:space="preserve"> </w:t>
      </w:r>
      <w:r w:rsidRPr="00B43DFE">
        <w:rPr>
          <w:rFonts w:ascii="Times New Roman" w:hAnsi="Times New Roman"/>
          <w:b/>
          <w:color w:val="000000"/>
          <w:sz w:val="20"/>
          <w:szCs w:val="20"/>
          <w:lang w:eastAsia="ru-RU"/>
        </w:rPr>
        <w:t>ВС</w:t>
      </w:r>
      <w:r w:rsidRPr="00B43DFE">
        <w:rPr>
          <w:rFonts w:ascii="Times New Roman" w:hAnsi="Times New Roman"/>
          <w:b/>
          <w:color w:val="000000"/>
          <w:sz w:val="20"/>
          <w:szCs w:val="20"/>
          <w:lang w:val="en-US" w:eastAsia="ru-RU"/>
        </w:rPr>
        <w:t>:</w:t>
      </w:r>
      <w:r w:rsidRPr="00B43DFE">
        <w:rPr>
          <w:rFonts w:ascii="Times New Roman" w:hAnsi="Times New Roman"/>
          <w:color w:val="000000"/>
          <w:sz w:val="20"/>
          <w:szCs w:val="20"/>
          <w:lang w:val="en-US" w:eastAsia="ru-RU"/>
        </w:rPr>
        <w:t xml:space="preserve"> </w:t>
      </w: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>ВЕРТОЛЕТ</w:t>
      </w:r>
      <w:r w:rsidRPr="00B43DFE">
        <w:rPr>
          <w:rFonts w:ascii="Times New Roman" w:hAnsi="Times New Roman"/>
          <w:color w:val="000000"/>
          <w:sz w:val="20"/>
          <w:szCs w:val="20"/>
          <w:lang w:val="en-US" w:eastAsia="ru-RU"/>
        </w:rPr>
        <w:t xml:space="preserve"> </w:t>
      </w:r>
      <w:r w:rsidRPr="00B43DFE">
        <w:rPr>
          <w:rFonts w:ascii="Times New Roman" w:hAnsi="Times New Roman"/>
          <w:color w:val="000000"/>
          <w:sz w:val="20"/>
          <w:szCs w:val="20"/>
          <w:lang w:val="en-US"/>
        </w:rPr>
        <w:t xml:space="preserve">EUROCOPTER AS-350 </w:t>
      </w: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>ВЗ</w:t>
      </w:r>
    </w:p>
    <w:p w:rsidR="00A97918" w:rsidRPr="00B43DFE" w:rsidRDefault="00A97918" w:rsidP="00A97918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B43DFE">
        <w:rPr>
          <w:rFonts w:ascii="Times New Roman" w:hAnsi="Times New Roman"/>
          <w:b/>
          <w:color w:val="000000"/>
          <w:sz w:val="20"/>
          <w:szCs w:val="20"/>
          <w:lang w:eastAsia="ru-RU"/>
        </w:rPr>
        <w:t>РЕГИСТРАЦИОННЫЙ НОМЕР ВС:</w:t>
      </w: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B43DFE">
        <w:rPr>
          <w:rFonts w:ascii="Times New Roman" w:hAnsi="Times New Roman"/>
          <w:color w:val="000000"/>
          <w:sz w:val="20"/>
          <w:szCs w:val="20"/>
          <w:lang w:val="en-US"/>
        </w:rPr>
        <w:t>RA</w:t>
      </w:r>
      <w:r w:rsidRPr="00B43DFE">
        <w:rPr>
          <w:rFonts w:ascii="Times New Roman" w:hAnsi="Times New Roman"/>
          <w:color w:val="000000"/>
          <w:sz w:val="20"/>
          <w:szCs w:val="20"/>
        </w:rPr>
        <w:t>-07259</w:t>
      </w:r>
    </w:p>
    <w:p w:rsidR="00A97918" w:rsidRDefault="00A97918" w:rsidP="00A97918">
      <w:pPr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B43DFE">
        <w:rPr>
          <w:rFonts w:ascii="Times New Roman" w:hAnsi="Times New Roman"/>
          <w:b/>
          <w:color w:val="000000"/>
          <w:sz w:val="20"/>
          <w:szCs w:val="20"/>
          <w:lang w:eastAsia="ru-RU"/>
        </w:rPr>
        <w:t>СВИДЕТЕЛЬСТВО О ГОСУДАРСТВЕННОЙ РЕГИСТРАЦИИ:</w:t>
      </w: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№7462 ОТ 07.07.2014</w:t>
      </w:r>
    </w:p>
    <w:p w:rsidR="00A97918" w:rsidRPr="00B43DFE" w:rsidRDefault="00A97918" w:rsidP="00A97918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B43DFE">
        <w:rPr>
          <w:rFonts w:ascii="Times New Roman" w:hAnsi="Times New Roman"/>
          <w:b/>
          <w:color w:val="000000"/>
          <w:sz w:val="20"/>
          <w:szCs w:val="20"/>
          <w:lang w:eastAsia="ru-RU"/>
        </w:rPr>
        <w:t>ВЛАДЕЛЕЦ:</w:t>
      </w: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ООО «МКБ ЛИЗИНГ»</w:t>
      </w:r>
    </w:p>
    <w:p w:rsidR="00A97918" w:rsidRPr="00B43DFE" w:rsidRDefault="00A97918" w:rsidP="00A97918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B43DFE">
        <w:rPr>
          <w:rFonts w:ascii="Times New Roman" w:hAnsi="Times New Roman"/>
          <w:b/>
          <w:color w:val="000000"/>
          <w:sz w:val="20"/>
          <w:szCs w:val="20"/>
          <w:lang w:eastAsia="ru-RU"/>
        </w:rPr>
        <w:t>СВЕДЕНИЯ О ВС:</w:t>
      </w: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ИЗГОТОВИТЕЛЬ </w:t>
      </w:r>
      <w:r w:rsidRPr="00B43DFE">
        <w:rPr>
          <w:rFonts w:ascii="Times New Roman" w:hAnsi="Times New Roman"/>
          <w:color w:val="000000"/>
          <w:sz w:val="20"/>
          <w:szCs w:val="20"/>
          <w:lang w:val="en-US"/>
        </w:rPr>
        <w:t>EUROCOPTER</w:t>
      </w:r>
      <w:r w:rsidRPr="00B43DF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43DFE">
        <w:rPr>
          <w:rFonts w:ascii="Times New Roman" w:hAnsi="Times New Roman"/>
          <w:color w:val="000000"/>
          <w:sz w:val="20"/>
          <w:szCs w:val="20"/>
          <w:lang w:val="en-US"/>
        </w:rPr>
        <w:t>S</w:t>
      </w:r>
      <w:r w:rsidRPr="00B43DFE">
        <w:rPr>
          <w:rFonts w:ascii="Times New Roman" w:hAnsi="Times New Roman"/>
          <w:color w:val="000000"/>
          <w:sz w:val="20"/>
          <w:szCs w:val="20"/>
        </w:rPr>
        <w:t>.</w:t>
      </w:r>
      <w:r w:rsidRPr="00B43DFE">
        <w:rPr>
          <w:rFonts w:ascii="Times New Roman" w:hAnsi="Times New Roman"/>
          <w:color w:val="000000"/>
          <w:sz w:val="20"/>
          <w:szCs w:val="20"/>
          <w:lang w:val="en-US"/>
        </w:rPr>
        <w:t>A</w:t>
      </w:r>
      <w:r w:rsidRPr="00B43DFE">
        <w:rPr>
          <w:rFonts w:ascii="Times New Roman" w:hAnsi="Times New Roman"/>
          <w:color w:val="000000"/>
          <w:sz w:val="20"/>
          <w:szCs w:val="20"/>
        </w:rPr>
        <w:t>.</w:t>
      </w:r>
      <w:r w:rsidRPr="00B43DFE">
        <w:rPr>
          <w:rFonts w:ascii="Times New Roman" w:hAnsi="Times New Roman"/>
          <w:color w:val="000000"/>
          <w:sz w:val="20"/>
          <w:szCs w:val="20"/>
          <w:lang w:val="en-US"/>
        </w:rPr>
        <w:t>S</w:t>
      </w:r>
      <w:r w:rsidRPr="00B43DFE">
        <w:rPr>
          <w:rFonts w:ascii="Times New Roman" w:hAnsi="Times New Roman"/>
          <w:color w:val="000000"/>
          <w:sz w:val="20"/>
          <w:szCs w:val="20"/>
        </w:rPr>
        <w:t xml:space="preserve">. </w:t>
      </w:r>
      <w:proofErr w:type="gramStart"/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>(ФРАНЦИЯ), ДАТА ФЕВРАЛЬ 2014 ГОДА, ЗАВОДСКОЙ №7821, СЕРТИФИКАТ ЛЕТНОЙ ГОДНОСТИ № 2082164691, ВЫДАН 22.04.2016 МТУ ВТ ЦР, ДЕЙСТВИТЕЛЕН ДО 22.04.2018, НАРАБОТКА СНЭ 623 Ч37 МИН, НАЗНАЧЕННЫЙ РЕСУРС И СРОК СЛУЖБЫ НЕ УСТАНОВЛЕН, МЕЖРЕМОНТНЫЙ СРОК СЛУЖБЫ 12 ЛЕТ, МЕЖРЕМОНТНЫЙ РЕСУРС НЕ УСТАНОВЛЕН, РЕМОНТОВ НЕ ИМЕЛ, ОСТАТОК МЕЖРЕМОНТНОГО СРОКА СЛУЖБЫ 9 ЛЕТ 9 МЕСЯЦЕВ</w:t>
      </w:r>
      <w:proofErr w:type="gramEnd"/>
    </w:p>
    <w:p w:rsidR="00A97918" w:rsidRPr="00B43DFE" w:rsidRDefault="00A97918" w:rsidP="00A97918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B43DFE">
        <w:rPr>
          <w:rFonts w:ascii="Times New Roman" w:hAnsi="Times New Roman"/>
          <w:b/>
          <w:color w:val="000000"/>
          <w:sz w:val="20"/>
          <w:szCs w:val="20"/>
          <w:lang w:eastAsia="ru-RU"/>
        </w:rPr>
        <w:t>ДВИГАТЕЛЬ</w:t>
      </w: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: </w:t>
      </w:r>
      <w:r w:rsidRPr="00B43DFE">
        <w:rPr>
          <w:rFonts w:ascii="Times New Roman" w:hAnsi="Times New Roman"/>
          <w:color w:val="000000"/>
          <w:sz w:val="20"/>
          <w:szCs w:val="20"/>
          <w:lang w:val="en-US"/>
        </w:rPr>
        <w:t>ARRIEL</w:t>
      </w:r>
      <w:r w:rsidRPr="00B43DFE">
        <w:rPr>
          <w:rFonts w:ascii="Times New Roman" w:hAnsi="Times New Roman"/>
          <w:color w:val="000000"/>
          <w:sz w:val="20"/>
          <w:szCs w:val="20"/>
        </w:rPr>
        <w:t xml:space="preserve"> 2</w:t>
      </w:r>
      <w:r w:rsidRPr="00B43DFE">
        <w:rPr>
          <w:rFonts w:ascii="Times New Roman" w:hAnsi="Times New Roman"/>
          <w:color w:val="000000"/>
          <w:sz w:val="20"/>
          <w:szCs w:val="20"/>
          <w:lang w:val="en-US"/>
        </w:rPr>
        <w:t>D</w:t>
      </w:r>
      <w:r w:rsidRPr="00B43DF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43DFE">
        <w:rPr>
          <w:rFonts w:ascii="Times New Roman" w:hAnsi="Times New Roman"/>
          <w:color w:val="000000"/>
          <w:sz w:val="20"/>
          <w:szCs w:val="20"/>
          <w:lang w:val="en-US"/>
        </w:rPr>
        <w:t>TURBOMECA</w:t>
      </w:r>
      <w:r w:rsidRPr="00B43DFE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>ЗАВОДСКОЙ №50 4 93, ДАТА ВЫПУСКА 24.10.2013, ДАТА УСТАНОВКИ НА ВС ФЕВРАЛЬ 2014 ГОДА, НАРАБОТКА СНЭ 624 Ч, НАЗНАЧЕННЫЙ РЕСУРС И СРОК СЛУЖБЫ НЕ УСТАНОВЛЕН, МЕЖРЕМОНТНЫЙ РЕСУРС 4000Ч, МЕЖРЕМОНТНЫЙ СРОК СЛУЖБЫ НЕ УСТАНОВЛЕН, РЕМОНТОВ НЕ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>ИМЕЛ, ОСТАТОК МЕЖРЕМОНТНОГО РЕСУРСА 3376Ч</w:t>
      </w:r>
    </w:p>
    <w:p w:rsidR="00A97918" w:rsidRPr="00B43DFE" w:rsidRDefault="00A97918" w:rsidP="00A97918">
      <w:pPr>
        <w:spacing w:after="0" w:line="240" w:lineRule="auto"/>
        <w:ind w:firstLine="142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 w:rsidRPr="00B43DFE">
        <w:rPr>
          <w:rFonts w:ascii="Times New Roman" w:hAnsi="Times New Roman"/>
          <w:b/>
          <w:color w:val="000000"/>
          <w:sz w:val="20"/>
          <w:szCs w:val="20"/>
          <w:lang w:eastAsia="ru-RU"/>
        </w:rPr>
        <w:t>АГРЕГАТЫ ВС, ОКАЗАВШИЕ ВЛИЯНИЕ НА ВОЗНИКНОВЕНИЕ ОСОБОЙ СИТУАЦИИ:</w:t>
      </w:r>
      <w:r>
        <w:rPr>
          <w:rFonts w:ascii="Times New Roman" w:hAnsi="Times New Roman"/>
          <w:b/>
          <w:sz w:val="20"/>
          <w:szCs w:val="20"/>
          <w:lang w:eastAsia="ru-RU"/>
        </w:rPr>
        <w:t xml:space="preserve"> </w:t>
      </w: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>НЕ ВЫЯВЛЕНО</w:t>
      </w:r>
    </w:p>
    <w:p w:rsidR="00A97918" w:rsidRPr="00B43DFE" w:rsidRDefault="00A97918" w:rsidP="00A97918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B43DFE">
        <w:rPr>
          <w:rFonts w:ascii="Times New Roman" w:hAnsi="Times New Roman"/>
          <w:b/>
          <w:color w:val="000000"/>
          <w:sz w:val="20"/>
          <w:szCs w:val="20"/>
          <w:lang w:eastAsia="ru-RU"/>
        </w:rPr>
        <w:t>СВЕДЕНИЯ О КВС:</w:t>
      </w: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ПОЛ МУЖСКОЙ, СВИДЕТЕЛЬСТВО III </w:t>
      </w:r>
      <w:proofErr w:type="gramStart"/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>П</w:t>
      </w:r>
      <w:proofErr w:type="gramEnd"/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>№ 004186, ВЫДАНО ВКК ГА ФСНСТ 16.12.2003, МЕТЕОМИНИМУМ УТОЧНЯЕТСЯ, ОБЩИЙ НАЛЕТ 8791Ч, НАЛЕТ В КАЧЕСТВЕ КВС УТОЧНЯЕТСЯ</w:t>
      </w: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br/>
      </w:r>
      <w:r w:rsidRPr="00B43DFE">
        <w:rPr>
          <w:rFonts w:ascii="Times New Roman" w:hAnsi="Times New Roman"/>
          <w:b/>
          <w:color w:val="000000"/>
          <w:sz w:val="20"/>
          <w:szCs w:val="20"/>
          <w:lang w:eastAsia="ru-RU"/>
        </w:rPr>
        <w:t>ХАРАКТЕР ЗАДАНИЯ:</w:t>
      </w: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МАРШРУТНЫЙ ПОЛЕТ</w:t>
      </w:r>
    </w:p>
    <w:p w:rsidR="00A97918" w:rsidRDefault="00A97918" w:rsidP="00A97918">
      <w:pPr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B43DFE">
        <w:rPr>
          <w:rFonts w:ascii="Times New Roman" w:hAnsi="Times New Roman"/>
          <w:b/>
          <w:color w:val="000000"/>
          <w:sz w:val="20"/>
          <w:szCs w:val="20"/>
          <w:lang w:eastAsia="ru-RU"/>
        </w:rPr>
        <w:t>МАРШРУТ ПОЛЕТА</w:t>
      </w: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>: П.П. СОСНЫ - П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>.П.ЛЕПСАРИ - П.П. СОСНЫ</w:t>
      </w:r>
    </w:p>
    <w:p w:rsidR="00A97918" w:rsidRDefault="00A97918" w:rsidP="00A97918">
      <w:pPr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B43DFE">
        <w:rPr>
          <w:rFonts w:ascii="Times New Roman" w:hAnsi="Times New Roman"/>
          <w:b/>
          <w:color w:val="000000"/>
          <w:sz w:val="20"/>
          <w:szCs w:val="20"/>
          <w:lang w:eastAsia="ru-RU"/>
        </w:rPr>
        <w:t>ПОСЛЕДНИЙ ПУНКТ ВЫЛЕТА: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П.П. СОСНЫ</w:t>
      </w:r>
    </w:p>
    <w:p w:rsidR="00A97918" w:rsidRDefault="00A97918" w:rsidP="00A97918">
      <w:pPr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B43DFE">
        <w:rPr>
          <w:rFonts w:ascii="Times New Roman" w:hAnsi="Times New Roman"/>
          <w:b/>
          <w:color w:val="000000"/>
          <w:sz w:val="20"/>
          <w:szCs w:val="20"/>
          <w:lang w:eastAsia="ru-RU"/>
        </w:rPr>
        <w:t>НАМЕЧЕННЫЙ ПУНКТ ПОСАДКИ: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П.П. СОСНЫ</w:t>
      </w:r>
    </w:p>
    <w:p w:rsidR="00A97918" w:rsidRPr="00B43DFE" w:rsidRDefault="00A97918" w:rsidP="00A97918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B43DFE">
        <w:rPr>
          <w:rFonts w:ascii="Times New Roman" w:hAnsi="Times New Roman"/>
          <w:b/>
          <w:color w:val="000000"/>
          <w:sz w:val="20"/>
          <w:szCs w:val="20"/>
          <w:lang w:eastAsia="ru-RU"/>
        </w:rPr>
        <w:t>ЧИСЛО ЧЛЕНОВ ЭКИПАЖА/ПАСС</w:t>
      </w:r>
      <w:proofErr w:type="gramStart"/>
      <w:r w:rsidRPr="00B43DFE">
        <w:rPr>
          <w:rFonts w:ascii="Times New Roman" w:hAnsi="Times New Roman"/>
          <w:b/>
          <w:color w:val="000000"/>
          <w:sz w:val="20"/>
          <w:szCs w:val="20"/>
          <w:lang w:eastAsia="ru-RU"/>
        </w:rPr>
        <w:t>.:</w:t>
      </w: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proofErr w:type="gramEnd"/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>1/1 (ГР. РФ)</w:t>
      </w:r>
    </w:p>
    <w:p w:rsidR="00A97918" w:rsidRPr="00B43DFE" w:rsidRDefault="00A97918" w:rsidP="00A97918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B43DFE">
        <w:rPr>
          <w:rFonts w:ascii="Times New Roman" w:hAnsi="Times New Roman"/>
          <w:b/>
          <w:color w:val="000000"/>
          <w:sz w:val="20"/>
          <w:szCs w:val="20"/>
          <w:lang w:eastAsia="ru-RU"/>
        </w:rPr>
        <w:t>ПОГИБЛО:</w:t>
      </w: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1/1</w:t>
      </w:r>
    </w:p>
    <w:p w:rsidR="00A97918" w:rsidRPr="00B43DFE" w:rsidRDefault="00A97918" w:rsidP="00A97918">
      <w:pPr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B43DFE">
        <w:rPr>
          <w:rFonts w:ascii="Times New Roman" w:hAnsi="Times New Roman"/>
          <w:b/>
          <w:color w:val="000000"/>
          <w:sz w:val="20"/>
          <w:szCs w:val="20"/>
          <w:lang w:eastAsia="ru-RU"/>
        </w:rPr>
        <w:t>ПОСЛЕДСТВИЯ ПРОИСШЕСТВИЯ, В Т.Ч. ДЛЯ ОКРУЖАЮЩИХ ОБЪЕКТОВ:</w:t>
      </w: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ВЕРТОЛЕТ ПРИ СТОЛКНОВЕНИИ С ВОДНОЙ ПОВЕРХНОСТЬЮ ПОЛУЧИЛ ЗНАЧИТЕЛЬНЫЕ ПОВРЕЖДЕНИЯ, ПОЖАРА НЕ БЫЛО. ПОВРЕЖДЕН ПРОВОД ЛЭП</w:t>
      </w:r>
    </w:p>
    <w:p w:rsidR="00A97918" w:rsidRPr="00B43DFE" w:rsidRDefault="00A97918" w:rsidP="00A97918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B43DFE">
        <w:rPr>
          <w:rFonts w:ascii="Times New Roman" w:hAnsi="Times New Roman"/>
          <w:b/>
          <w:color w:val="000000"/>
          <w:sz w:val="20"/>
          <w:szCs w:val="20"/>
          <w:lang w:eastAsia="ru-RU"/>
        </w:rPr>
        <w:t>КОЛИЧЕСТВО И МАССА ГРУЗА НА БОРТУ:</w:t>
      </w: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НЕ БЫЛО</w:t>
      </w:r>
    </w:p>
    <w:p w:rsidR="00A97918" w:rsidRPr="00B43DFE" w:rsidRDefault="00A97918" w:rsidP="00A97918">
      <w:pPr>
        <w:tabs>
          <w:tab w:val="left" w:pos="2537"/>
          <w:tab w:val="left" w:pos="4422"/>
          <w:tab w:val="left" w:pos="5917"/>
          <w:tab w:val="left" w:pos="7426"/>
        </w:tabs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B43DFE">
        <w:rPr>
          <w:rFonts w:ascii="Times New Roman" w:hAnsi="Times New Roman"/>
          <w:b/>
          <w:color w:val="000000"/>
          <w:sz w:val="20"/>
          <w:szCs w:val="20"/>
          <w:lang w:eastAsia="ru-RU"/>
        </w:rPr>
        <w:t>МЕТЕОУСЛОВИЯ:</w:t>
      </w: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МЕТЕОРОЛОГИЧЕСКАЯ ОБСТАНОВКА 14.05.2016 В РАЙОНЕ ОТВЕТСТВЕННОСТИ САНКТ-ПЕТЕРБУРГСКОГО МДП, ВКЛЮЧАЯ РАЙОН АП, РАСПОЛОЖЕННОГО В ПЛОЩАДИ ПРОГНОЗИРОВАНИЯ </w:t>
      </w:r>
      <w:proofErr w:type="gramStart"/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>Ю</w:t>
      </w:r>
      <w:proofErr w:type="gramEnd"/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2 САНКТ-ПЕТЕРБУРГСКОГО МДП, ОПРЕДЕЛЯЛАСЬ ЮГО-ЗАПАДНОЙ ПЕРИФЕРИЕЙ АНТИЦИКЛОНА С ЦЕНТРОМ В РАЙОНЕ АМДЕРМЫ. ФРОНТАЛЬНЫХ РАЗДЕЛОВ В РАЙОНЕ ОТВЕТСТВЕННОСТИ </w:t>
      </w:r>
      <w:proofErr w:type="gramStart"/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>САНКТ-ПЕТЕРБУРГСКОГО</w:t>
      </w:r>
      <w:proofErr w:type="gramEnd"/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МДП НЕ БЫЛО. ПРОГНОЗ ПОГОДЫ </w:t>
      </w:r>
      <w:r w:rsidRPr="00B43DFE">
        <w:rPr>
          <w:rFonts w:ascii="Times New Roman" w:hAnsi="Times New Roman"/>
          <w:color w:val="000000"/>
          <w:sz w:val="20"/>
          <w:szCs w:val="20"/>
          <w:lang w:val="en-US"/>
        </w:rPr>
        <w:t>GAMET</w:t>
      </w:r>
      <w:r w:rsidRPr="00B43DF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ПО РАЙОНУ (ПЛОЩАДЯМ) ПОЛЕТОВ САНКТ-ПЕТЕРБУРГСКОГО МДП, КУДА ВХОДИТ Н.П. ОЛЬХОВКА (ПЛОЩАДЬ №2) СРОКОМ ДЕЙСТВИЯ С 06 Ч| 00 МИН ДО 12 Ч 00МИН </w:t>
      </w:r>
      <w:r w:rsidRPr="00B43DFE">
        <w:rPr>
          <w:rFonts w:ascii="Times New Roman" w:hAnsi="Times New Roman"/>
          <w:color w:val="000000"/>
          <w:sz w:val="20"/>
          <w:szCs w:val="20"/>
          <w:lang w:val="en-US"/>
        </w:rPr>
        <w:t>UTC</w:t>
      </w:r>
      <w:r w:rsidRPr="00B43DF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СОСТАВЛЕН В 05 Ч 00МИН: ПЛОЩАДИ №1Й 1-16 РАЙОНА ПОЛЕТОВ САНКТ-ПЕТЕРБУРГСКОГО МДП НИЖЕ ЭШЕЛОНА ПОЛЕТОВ </w:t>
      </w:r>
      <w:r w:rsidRPr="00B43DFE">
        <w:rPr>
          <w:rFonts w:ascii="Times New Roman" w:hAnsi="Times New Roman"/>
          <w:color w:val="000000"/>
          <w:sz w:val="20"/>
          <w:szCs w:val="20"/>
          <w:lang w:val="en-US"/>
        </w:rPr>
        <w:t>FL</w:t>
      </w: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100 (3000М). </w:t>
      </w:r>
      <w:proofErr w:type="gramStart"/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>ВЕТЕР У ЗЕМЛИ 140°, 07М/С, ПОРЫВЫ 15М/С, УМЕРЕННАЯ ТУРБУЛЕНТНОСТЬ В СЛОЕ ЗЕМЛЯ - 900М.</w:t>
      </w:r>
      <w:proofErr w:type="gramEnd"/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СИНОПТИЧЕСКАЯ СИТУАЦИЯ: ГРЕБЕНЬ. МАКСИМАЛЬНАЯ ТЕМПЕРАТУРА +19°С, ВЕТЕР НА ВЫСОТЕ 300М НАД СРЕДНИМ УРОВНЕМ МОРЯ 150°С, 07М/С, ТЕМПЕРАТУРА +13° С. ОБЛАЧНОСТЬ РАЗБРОСАННАЯ СЛОИСТО-КУЧЕВАЯ С НИЖНЕЙ ГРАНИЦЕЙ 600М И ВЕРХНЕЙ ГРАНИЦЕЙ 1500М НАД УРОВНЕМ ЗЕМЛИ, УРОВЕНЬ ЗАМЕРЗАНИЯ/ВЫСОТА 0°: 1800М НАД СРЕДНИМ УРОВНЕМ МОРЯ, МИНИМАЛЬНОЕ ЗНАЧЕНИЕ ДАВЛЕНИЯ </w:t>
      </w:r>
      <w:r w:rsidRPr="00B43DFE">
        <w:rPr>
          <w:rFonts w:ascii="Times New Roman" w:hAnsi="Times New Roman"/>
          <w:color w:val="000000"/>
          <w:sz w:val="20"/>
          <w:szCs w:val="20"/>
          <w:lang w:val="en-US"/>
        </w:rPr>
        <w:t>QNH</w:t>
      </w:r>
      <w:r w:rsidRPr="00B43DFE">
        <w:rPr>
          <w:rFonts w:ascii="Times New Roman" w:hAnsi="Times New Roman"/>
          <w:color w:val="000000"/>
          <w:sz w:val="20"/>
          <w:szCs w:val="20"/>
        </w:rPr>
        <w:t>: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>1000 ГПА/750 ММРТ</w:t>
      </w:r>
      <w:proofErr w:type="gramStart"/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.</w:t>
      </w:r>
      <w:proofErr w:type="gramEnd"/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СТ.</w:t>
      </w:r>
    </w:p>
    <w:p w:rsidR="00A97918" w:rsidRPr="00B43DFE" w:rsidRDefault="00A97918" w:rsidP="00A97918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>ФАКТИЧЕСКАЯ ПОГОДА НА ГСМ СОСНОВО, БЛИЖАЙШЕЙ К МЕСТУ АП (11КМ) ЗА 06 Ч 00 МИН: ОБЛАЧНОСТЬ ЗНАЧИТЕЛЬНАЯ ВЕРХНЕГО ЯРУСА, ВЕТЕР У ЗЕМЛИ 140°, 3М/С, ВИДИМОСТЬ 50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>КМ, ТЕМПЕРАТУРА ВОЗДУХА +14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ru-RU"/>
        </w:rPr>
        <w:t>° С</w:t>
      </w:r>
      <w:proofErr w:type="gramEnd"/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, </w:t>
      </w: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>ТЕМПЕРАТУРА ТОЧКИ РОСЫ +1,6° С, ДАВЛЕНИЕ 1007 ГПА</w:t>
      </w:r>
    </w:p>
    <w:p w:rsidR="00A97918" w:rsidRPr="00B43DFE" w:rsidRDefault="00A97918" w:rsidP="00A97918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B43DFE">
        <w:rPr>
          <w:rFonts w:ascii="Times New Roman" w:hAnsi="Times New Roman"/>
          <w:b/>
          <w:color w:val="000000"/>
          <w:sz w:val="20"/>
          <w:szCs w:val="20"/>
          <w:lang w:eastAsia="ru-RU"/>
        </w:rPr>
        <w:t>ОБСТОЯТЕЛЬСТВА СОБЫТИЯ:</w:t>
      </w: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ПО ПРЕДВАРИТЕЛЬНОЙ ИНФОРМАЦИИ, ПОСЛЕ ВЗЛЕТА С П.П. СОСНЫ, ВС СЛЕДУЯ С МК=120°, ПОЛОЗЬЯМИ ШАССИ ЗАЦЕПИЛО ПРОВОД ЛЭП НА ВЫСОТЕ 20-22 М, ЧТО ПРИВЕЛО К ПОТЕРЕ СКОРОСТИ И СТОЛКНОВЕНИЮ С ВОДНОЙ ПОВЕРХНОСТЬЮ ОЗЕРА. ПОСЛЕ СТОЛКНОВЕНИЯ С ВОДНОЙ ПОВЕРХНОСТЬЮ ВС ЗАТОНУЛО.</w:t>
      </w:r>
    </w:p>
    <w:p w:rsidR="00A97918" w:rsidRPr="00B43DFE" w:rsidRDefault="00A97918" w:rsidP="00A97918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B43DFE">
        <w:rPr>
          <w:rFonts w:ascii="Times New Roman" w:hAnsi="Times New Roman"/>
          <w:b/>
          <w:color w:val="000000"/>
          <w:sz w:val="20"/>
          <w:szCs w:val="20"/>
          <w:lang w:eastAsia="ru-RU"/>
        </w:rPr>
        <w:t>СТЕПЕНЬ ПОВРЕЖДЕНИЯ ВС:</w:t>
      </w: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ВОЗДУШНОЕ СУДНО ПОЛУЧИЛО ЗНАЧИТЕЛЬНЫЕ ПОВРЕЖДЕНИЯ</w:t>
      </w:r>
    </w:p>
    <w:p w:rsidR="00A97918" w:rsidRPr="00B43DFE" w:rsidRDefault="00A97918" w:rsidP="00A97918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lastRenderedPageBreak/>
        <w:t xml:space="preserve">СВЕДЕНИЯ О СОСТОЯНИИ БОРТОВЫХ САМОПИСЦЕВ: ВС БОРТОВЫМИ САМОПИСЦАМИ НЕ ОБОРУДОВАНО, </w:t>
      </w:r>
      <w:r w:rsidRPr="00B43DFE">
        <w:rPr>
          <w:rFonts w:ascii="Times New Roman" w:hAnsi="Times New Roman"/>
          <w:color w:val="000000"/>
          <w:sz w:val="20"/>
          <w:szCs w:val="20"/>
          <w:lang w:val="en-US"/>
        </w:rPr>
        <w:t>GPS</w:t>
      </w: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-НАВИГАТОР, </w:t>
      </w:r>
      <w:proofErr w:type="gramStart"/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>ОБНАРУЖЕННЫЙ</w:t>
      </w:r>
      <w:proofErr w:type="gramEnd"/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И ИЗЪЯТЫЙ СОТРУДНИКОМ СК РФ, ПЕРЕДАН В КОМИССИЮ ПО РАССЛЕДОВАНИЮ АП</w:t>
      </w:r>
    </w:p>
    <w:p w:rsidR="00A97918" w:rsidRPr="00B43DFE" w:rsidRDefault="00A97918" w:rsidP="00A97918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>ФИЗИЧЕСКАЯ ХАР-КА Р-НА МЕСТА СОБЫТИЯ: МЕСТНОСТЬ РАВНИННАЯ, ПРЕВЫШЕНИЕ НАД УРОВНЕМ МОРЯ ВМ</w:t>
      </w:r>
    </w:p>
    <w:p w:rsidR="00A97918" w:rsidRPr="00B43DFE" w:rsidRDefault="00A97918" w:rsidP="00A97918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B43DFE">
        <w:rPr>
          <w:rFonts w:ascii="Times New Roman" w:hAnsi="Times New Roman"/>
          <w:b/>
          <w:color w:val="000000"/>
          <w:sz w:val="20"/>
          <w:szCs w:val="20"/>
          <w:lang w:eastAsia="ru-RU"/>
        </w:rPr>
        <w:t>ОПЕРАТИВНЫЕ РЕКОМЕНДАЦИИ:</w:t>
      </w: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ДОВЕСТИ ИНФОРМАЦИЮ О </w:t>
      </w:r>
      <w:proofErr w:type="gramStart"/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>ДАННОМ</w:t>
      </w:r>
      <w:proofErr w:type="gramEnd"/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АП ДО ЧАСТНЫХ ВЛАДЕЛЬЦЕВ И ПРЕДПРИЯТИЙ, ЭКСПЛУАТИРУЮЩИХ ВОЗДУШНЫЕ СУДА</w:t>
      </w:r>
    </w:p>
    <w:p w:rsidR="00A97918" w:rsidRDefault="00A97918" w:rsidP="00A97918">
      <w:pPr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B43DFE">
        <w:rPr>
          <w:rFonts w:ascii="Times New Roman" w:hAnsi="Times New Roman"/>
          <w:color w:val="000000"/>
          <w:sz w:val="20"/>
          <w:szCs w:val="20"/>
          <w:lang w:eastAsia="ru-RU"/>
        </w:rPr>
        <w:t>В РАБОТЕ КОМИССИИ ПРИНИМАЮТ УЧАСТИЕ ПРЕДСТАВИТЕЛИ СЗ МТУ РОСАВИАЦИИ, СОТРУДНИКИ ГЛАВНОГО УПРАВЛЕНИЯ МЧС ПО ЛЕНИНГРАДСКОЙ ОБЛАСТИ.</w:t>
      </w:r>
    </w:p>
    <w:p w:rsidR="00C55116" w:rsidRDefault="00C55116"/>
    <w:sectPr w:rsidR="00C55116" w:rsidSect="00A9791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918"/>
    <w:rsid w:val="00065071"/>
    <w:rsid w:val="00951E7F"/>
    <w:rsid w:val="00A97918"/>
    <w:rsid w:val="00C5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918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918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PlyusninSV</dc:creator>
  <cp:keywords/>
  <dc:description/>
  <cp:lastModifiedBy>PlyusninSV</cp:lastModifiedBy>
  <cp:revision>1</cp:revision>
  <dcterms:created xsi:type="dcterms:W3CDTF">2016-05-23T21:33:00Z</dcterms:created>
  <dcterms:modified xsi:type="dcterms:W3CDTF">2016-05-23T21:34:00Z</dcterms:modified>
</cp:coreProperties>
</file>